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EC" w:rsidRPr="004A1606" w:rsidRDefault="00F97DE6" w:rsidP="00F97DE6">
      <w:pPr>
        <w:jc w:val="center"/>
      </w:pPr>
      <w:r w:rsidRPr="004A1606">
        <w:t>Frampton Cotterell Church of England School Parent Teacher Association</w:t>
      </w:r>
    </w:p>
    <w:p w:rsidR="00F97DE6" w:rsidRPr="004A1606" w:rsidRDefault="0019562D" w:rsidP="00F97DE6">
      <w:pPr>
        <w:jc w:val="center"/>
      </w:pPr>
      <w:r w:rsidRPr="004A1606">
        <w:t>Rectory</w:t>
      </w:r>
      <w:r w:rsidR="00F97DE6" w:rsidRPr="004A1606">
        <w:t xml:space="preserve"> Road, Frampton Cotterell, Bristol. BS36 2BT Tele: 01454 867205</w:t>
      </w:r>
    </w:p>
    <w:p w:rsidR="00F97DE6" w:rsidRPr="004A1606" w:rsidRDefault="00F97DE6" w:rsidP="00F97DE6">
      <w:pPr>
        <w:jc w:val="center"/>
      </w:pPr>
      <w:r w:rsidRPr="004A1606">
        <w:t>Registered Charity no. 1007789</w:t>
      </w:r>
    </w:p>
    <w:p w:rsidR="00F97DE6" w:rsidRPr="007A3085" w:rsidRDefault="008E4177" w:rsidP="00F97DE6">
      <w:pPr>
        <w:jc w:val="center"/>
        <w:rPr>
          <w:b/>
          <w:sz w:val="28"/>
          <w:szCs w:val="28"/>
        </w:rPr>
      </w:pPr>
      <w:r w:rsidRPr="007A3085">
        <w:rPr>
          <w:b/>
          <w:sz w:val="28"/>
          <w:szCs w:val="28"/>
        </w:rPr>
        <w:t xml:space="preserve">Friends </w:t>
      </w:r>
      <w:r w:rsidR="00011645" w:rsidRPr="007A3085">
        <w:rPr>
          <w:b/>
          <w:sz w:val="28"/>
          <w:szCs w:val="28"/>
        </w:rPr>
        <w:t xml:space="preserve">AGM </w:t>
      </w:r>
      <w:r w:rsidRPr="007A3085">
        <w:rPr>
          <w:b/>
          <w:sz w:val="28"/>
          <w:szCs w:val="28"/>
        </w:rPr>
        <w:t xml:space="preserve">Meeting </w:t>
      </w:r>
      <w:r w:rsidR="002E094B">
        <w:rPr>
          <w:b/>
          <w:sz w:val="28"/>
          <w:szCs w:val="28"/>
        </w:rPr>
        <w:t>17</w:t>
      </w:r>
      <w:r w:rsidR="00011645" w:rsidRPr="007A3085">
        <w:rPr>
          <w:b/>
          <w:sz w:val="28"/>
          <w:szCs w:val="28"/>
        </w:rPr>
        <w:t xml:space="preserve"> September</w:t>
      </w:r>
      <w:r w:rsidR="002E094B">
        <w:rPr>
          <w:b/>
          <w:sz w:val="28"/>
          <w:szCs w:val="28"/>
        </w:rPr>
        <w:t xml:space="preserve"> 2019</w:t>
      </w:r>
    </w:p>
    <w:p w:rsidR="00F97DE6" w:rsidRPr="007A3085" w:rsidRDefault="00F97DE6" w:rsidP="00F97DE6">
      <w:pPr>
        <w:jc w:val="center"/>
        <w:rPr>
          <w:b/>
          <w:sz w:val="28"/>
          <w:szCs w:val="28"/>
        </w:rPr>
      </w:pPr>
      <w:r w:rsidRPr="007A3085">
        <w:rPr>
          <w:b/>
          <w:sz w:val="28"/>
          <w:szCs w:val="28"/>
        </w:rPr>
        <w:t xml:space="preserve">Held at </w:t>
      </w:r>
      <w:r w:rsidR="002D0921">
        <w:rPr>
          <w:b/>
          <w:sz w:val="28"/>
          <w:szCs w:val="28"/>
        </w:rPr>
        <w:t>the</w:t>
      </w:r>
      <w:r w:rsidR="003B081C">
        <w:rPr>
          <w:b/>
          <w:sz w:val="28"/>
          <w:szCs w:val="28"/>
        </w:rPr>
        <w:t xml:space="preserve"> Globe</w:t>
      </w:r>
    </w:p>
    <w:p w:rsidR="00391B55" w:rsidRDefault="00501B71" w:rsidP="003B081C">
      <w:r w:rsidRPr="007A3085">
        <w:t xml:space="preserve">Present: </w:t>
      </w:r>
      <w:r w:rsidR="003B081C">
        <w:t xml:space="preserve"> </w:t>
      </w:r>
      <w:r w:rsidR="00391B55">
        <w:t>Claire Oakes</w:t>
      </w:r>
      <w:r w:rsidR="002E094B">
        <w:t>, Leanne Ford</w:t>
      </w:r>
      <w:r w:rsidR="00317E51">
        <w:t xml:space="preserve">, </w:t>
      </w:r>
      <w:r w:rsidR="00317E51" w:rsidRPr="007A3085">
        <w:t>Helen</w:t>
      </w:r>
      <w:r w:rsidR="00DF7A95" w:rsidRPr="007A3085">
        <w:t xml:space="preserve"> Harding</w:t>
      </w:r>
      <w:r w:rsidR="00A21ADF" w:rsidRPr="007A3085">
        <w:t>-Bentley</w:t>
      </w:r>
      <w:r w:rsidR="00DF7A95" w:rsidRPr="007A3085">
        <w:t xml:space="preserve">, </w:t>
      </w:r>
      <w:r w:rsidR="00537ECD" w:rsidRPr="007A3085">
        <w:t xml:space="preserve">Tash Bisp, </w:t>
      </w:r>
      <w:r w:rsidR="004A5866">
        <w:t xml:space="preserve">Peter Barnard, </w:t>
      </w:r>
      <w:r w:rsidR="00391B55">
        <w:t xml:space="preserve">Helen Tucker, Claire Smith, Karen Anderson, </w:t>
      </w:r>
      <w:r w:rsidR="00EC54B6">
        <w:t>Mady Silcock</w:t>
      </w:r>
      <w:r w:rsidR="002E094B">
        <w:t>, Helen Dash, Jo Bombrough, Sian Saxon, Toni Slater and Izzy Norman</w:t>
      </w:r>
    </w:p>
    <w:p w:rsidR="00C410E7" w:rsidRPr="007A3085" w:rsidRDefault="00C410E7" w:rsidP="00EA180A">
      <w:pPr>
        <w:pStyle w:val="ListParagraph"/>
        <w:numPr>
          <w:ilvl w:val="0"/>
          <w:numId w:val="16"/>
        </w:numPr>
        <w:rPr>
          <w:u w:val="single"/>
        </w:rPr>
      </w:pPr>
      <w:r w:rsidRPr="007A3085">
        <w:rPr>
          <w:u w:val="single"/>
        </w:rPr>
        <w:t>Welcome</w:t>
      </w:r>
    </w:p>
    <w:p w:rsidR="00391B55" w:rsidRDefault="002E094B" w:rsidP="002E094B">
      <w:pPr>
        <w:pStyle w:val="ListParagraph"/>
      </w:pPr>
      <w:r>
        <w:t>Leanne</w:t>
      </w:r>
      <w:r w:rsidR="007B3CE9">
        <w:t xml:space="preserve"> </w:t>
      </w:r>
      <w:r w:rsidR="00376A80">
        <w:t>we</w:t>
      </w:r>
      <w:r w:rsidR="00391B55">
        <w:t xml:space="preserve">lcomed everyone to the meeting and explained that </w:t>
      </w:r>
      <w:r>
        <w:t xml:space="preserve">she </w:t>
      </w:r>
      <w:r w:rsidR="00317E51">
        <w:t>would</w:t>
      </w:r>
      <w:r>
        <w:t xml:space="preserve"> be chairing the meeting jointly with Claire Oakes. </w:t>
      </w:r>
    </w:p>
    <w:p w:rsidR="00376A80" w:rsidRPr="007A3085" w:rsidRDefault="00376A80" w:rsidP="00C410E7">
      <w:pPr>
        <w:pStyle w:val="ListParagraph"/>
      </w:pPr>
    </w:p>
    <w:p w:rsidR="00537ECD" w:rsidRDefault="00EA180A" w:rsidP="00EA180A">
      <w:pPr>
        <w:pStyle w:val="ListParagraph"/>
        <w:numPr>
          <w:ilvl w:val="0"/>
          <w:numId w:val="16"/>
        </w:numPr>
        <w:rPr>
          <w:u w:val="single"/>
        </w:rPr>
      </w:pPr>
      <w:r w:rsidRPr="007A3085">
        <w:rPr>
          <w:u w:val="single"/>
        </w:rPr>
        <w:t xml:space="preserve">Minutes of last </w:t>
      </w:r>
      <w:r w:rsidR="00C410E7" w:rsidRPr="007A3085">
        <w:rPr>
          <w:u w:val="single"/>
        </w:rPr>
        <w:t>AGM</w:t>
      </w:r>
    </w:p>
    <w:p w:rsidR="00EA180A" w:rsidRDefault="00376A80" w:rsidP="00EA180A">
      <w:pPr>
        <w:pStyle w:val="ListParagraph"/>
      </w:pPr>
      <w:r>
        <w:t xml:space="preserve">Minutes were available for all. </w:t>
      </w:r>
      <w:r w:rsidR="00195C54">
        <w:t xml:space="preserve">Agreed </w:t>
      </w:r>
      <w:r w:rsidR="0058763C">
        <w:t>as a true reflection of the 201</w:t>
      </w:r>
      <w:r w:rsidR="002E094B">
        <w:t>8</w:t>
      </w:r>
      <w:r w:rsidR="00195C54">
        <w:t xml:space="preserve"> AGM. </w:t>
      </w:r>
    </w:p>
    <w:p w:rsidR="00376A80" w:rsidRPr="007A3085" w:rsidRDefault="00376A80" w:rsidP="00EA180A">
      <w:pPr>
        <w:pStyle w:val="ListParagraph"/>
      </w:pPr>
    </w:p>
    <w:p w:rsidR="00537ECD" w:rsidRDefault="00537ECD" w:rsidP="00681F58">
      <w:pPr>
        <w:pStyle w:val="ListParagraph"/>
        <w:numPr>
          <w:ilvl w:val="0"/>
          <w:numId w:val="16"/>
        </w:numPr>
        <w:rPr>
          <w:u w:val="single"/>
        </w:rPr>
      </w:pPr>
      <w:r w:rsidRPr="007A3085">
        <w:rPr>
          <w:u w:val="single"/>
        </w:rPr>
        <w:t xml:space="preserve">Chair Update – </w:t>
      </w:r>
      <w:r w:rsidR="00391B55">
        <w:rPr>
          <w:u w:val="single"/>
        </w:rPr>
        <w:t>Claire Oakes/Leanne Ford</w:t>
      </w:r>
    </w:p>
    <w:p w:rsidR="00195C54" w:rsidRPr="007A3085" w:rsidRDefault="00195C54" w:rsidP="00195C54">
      <w:pPr>
        <w:pStyle w:val="ListParagraph"/>
        <w:rPr>
          <w:u w:val="single"/>
        </w:rPr>
      </w:pPr>
    </w:p>
    <w:p w:rsidR="00195C54" w:rsidRDefault="00195C54" w:rsidP="002E094B">
      <w:pPr>
        <w:pStyle w:val="ListParagraph"/>
      </w:pPr>
      <w:r>
        <w:t>Thanks for all coming</w:t>
      </w:r>
      <w:r w:rsidR="002E094B">
        <w:t>, was nice to see a few new faces</w:t>
      </w:r>
      <w:r>
        <w:t xml:space="preserve">. </w:t>
      </w:r>
      <w:r w:rsidR="002E094B">
        <w:t xml:space="preserve">The Friends had had a wonderful year successfully raising significant funds for the school due to everyone’s hard work. Everyone’s contribution is valued and together the teamwork effort has created great outcomes. Leanne thanked Mr Barnard and the </w:t>
      </w:r>
      <w:r w:rsidR="00317E51">
        <w:t>staff at school for their support, its lovely when staff get involved, mans</w:t>
      </w:r>
      <w:r w:rsidR="002E094B">
        <w:t xml:space="preserve"> a stall, run an event etc. </w:t>
      </w:r>
    </w:p>
    <w:p w:rsidR="002E094B" w:rsidRDefault="002E094B" w:rsidP="002E094B">
      <w:pPr>
        <w:pStyle w:val="ListParagraph"/>
      </w:pPr>
      <w:r>
        <w:t xml:space="preserve">Leanne stated that both </w:t>
      </w:r>
      <w:r w:rsidR="00317E51">
        <w:t>she</w:t>
      </w:r>
      <w:r>
        <w:t xml:space="preserve"> and Claire would be stepping down from their chair role during </w:t>
      </w:r>
      <w:r w:rsidR="00317E51">
        <w:t>today’s</w:t>
      </w:r>
      <w:r>
        <w:t xml:space="preserve"> meeting. </w:t>
      </w:r>
    </w:p>
    <w:p w:rsidR="00195C54" w:rsidRPr="007A3085" w:rsidRDefault="00195C54" w:rsidP="00B37B57">
      <w:pPr>
        <w:pStyle w:val="ListParagraph"/>
      </w:pPr>
    </w:p>
    <w:p w:rsidR="0081015E" w:rsidRPr="007A3085" w:rsidRDefault="00391B55" w:rsidP="0081015E">
      <w:pPr>
        <w:pStyle w:val="ListParagraph"/>
        <w:numPr>
          <w:ilvl w:val="0"/>
          <w:numId w:val="16"/>
        </w:numPr>
        <w:rPr>
          <w:u w:val="single"/>
        </w:rPr>
      </w:pPr>
      <w:r>
        <w:rPr>
          <w:u w:val="single"/>
        </w:rPr>
        <w:t>Head Teacher report – Mr Barnard</w:t>
      </w:r>
    </w:p>
    <w:p w:rsidR="0081015E" w:rsidRPr="007B3CE9" w:rsidRDefault="0081015E" w:rsidP="007B3CE9">
      <w:pPr>
        <w:pStyle w:val="ListParagraph"/>
        <w:jc w:val="center"/>
      </w:pPr>
    </w:p>
    <w:p w:rsidR="00391B55" w:rsidRDefault="002E094B" w:rsidP="0081015E">
      <w:pPr>
        <w:pStyle w:val="ListParagraph"/>
      </w:pPr>
      <w:r>
        <w:t xml:space="preserve">Mr Barnard thanked everyone for all they did, and stated that the money raised made a big difference to the children and the school.  Mr Barnard also thanked the new attendees for coming along. Mr Barnard stated that a few years ago the PTA consisted of only a handful of members, and </w:t>
      </w:r>
      <w:r w:rsidR="00317E51">
        <w:t>it’s</w:t>
      </w:r>
      <w:r>
        <w:t xml:space="preserve"> so fantastic that the numbers have risen and the fundraising continues. </w:t>
      </w:r>
    </w:p>
    <w:p w:rsidR="002E094B" w:rsidRDefault="002E094B" w:rsidP="0081015E">
      <w:pPr>
        <w:pStyle w:val="ListParagraph"/>
      </w:pPr>
      <w:r>
        <w:t xml:space="preserve">The school is financially really lucky to have the support of the Friends but also importantly are the events that the Friends arrange, the kids enjoy and the wider community gets involved in. </w:t>
      </w:r>
    </w:p>
    <w:p w:rsidR="002E094B" w:rsidRDefault="002E094B" w:rsidP="0081015E">
      <w:pPr>
        <w:pStyle w:val="ListParagraph"/>
      </w:pPr>
      <w:r>
        <w:t>The Globe Trot is a community event</w:t>
      </w:r>
      <w:r w:rsidR="00EE1374">
        <w:t xml:space="preserve"> set in </w:t>
      </w:r>
      <w:r w:rsidR="00317E51">
        <w:t>people’s</w:t>
      </w:r>
      <w:r w:rsidR="00EE1374">
        <w:t xml:space="preserve"> diaries. Summer fete, had a fantastic number of people attending from the school and wider community which is incredible. </w:t>
      </w:r>
    </w:p>
    <w:p w:rsidR="00EE1374" w:rsidRPr="00391B55" w:rsidRDefault="00EE1374" w:rsidP="0081015E">
      <w:pPr>
        <w:pStyle w:val="ListParagraph"/>
      </w:pPr>
      <w:r>
        <w:t xml:space="preserve">Funding – School is under pressure (as are all) and the money has been included in the budget – but this is ceasing. The school is fully subscribed and whilst that is fantastic, </w:t>
      </w:r>
      <w:r w:rsidR="00317E51">
        <w:t>it’s</w:t>
      </w:r>
      <w:r>
        <w:t xml:space="preserve"> apparent the children have limited space for play/sports in wet/bad weather when the field </w:t>
      </w:r>
      <w:r w:rsidR="00317E51">
        <w:t>cannot</w:t>
      </w:r>
      <w:r>
        <w:t xml:space="preserve"> be used. Mr Barnard has engaged a specialist company to provide a plan and quote to install a multi </w:t>
      </w:r>
      <w:r w:rsidR="000E77EA">
        <w:t xml:space="preserve">use games area (MUGA) the cost is estimated at £65 - £70K. Mr Barnard asked the Friends whether we could consider making this a longer term fundraising aim/focus.  All agreed to discuss. </w:t>
      </w:r>
    </w:p>
    <w:p w:rsidR="00391B55" w:rsidRPr="007A3085" w:rsidRDefault="00391B55" w:rsidP="0081015E">
      <w:pPr>
        <w:pStyle w:val="ListParagraph"/>
        <w:rPr>
          <w:u w:val="single"/>
        </w:rPr>
      </w:pPr>
    </w:p>
    <w:p w:rsidR="00EA180A" w:rsidRPr="007A3085" w:rsidRDefault="00EA180A" w:rsidP="00EA180A">
      <w:pPr>
        <w:pStyle w:val="ListParagraph"/>
        <w:numPr>
          <w:ilvl w:val="0"/>
          <w:numId w:val="16"/>
        </w:numPr>
        <w:rPr>
          <w:u w:val="single"/>
        </w:rPr>
      </w:pPr>
      <w:r w:rsidRPr="007A3085">
        <w:rPr>
          <w:u w:val="single"/>
        </w:rPr>
        <w:t>Treasurer’s report – Tash Bisp</w:t>
      </w:r>
    </w:p>
    <w:p w:rsidR="00543997" w:rsidRDefault="00543997" w:rsidP="002362AE">
      <w:pPr>
        <w:pStyle w:val="ListParagraph"/>
      </w:pPr>
    </w:p>
    <w:p w:rsidR="00C81EB3" w:rsidRDefault="00364946" w:rsidP="002362AE">
      <w:pPr>
        <w:pStyle w:val="ListParagraph"/>
      </w:pPr>
      <w:r>
        <w:t>Full r</w:t>
      </w:r>
      <w:r w:rsidR="00C81EB3">
        <w:t xml:space="preserve">eport attached. </w:t>
      </w:r>
      <w:r w:rsidR="007B3CE9">
        <w:t xml:space="preserve"> Submitted to the accountant and agreed. </w:t>
      </w:r>
    </w:p>
    <w:p w:rsidR="00C81EB3" w:rsidRDefault="00C81EB3" w:rsidP="002362AE">
      <w:pPr>
        <w:pStyle w:val="ListParagraph"/>
      </w:pPr>
      <w:r>
        <w:t>Headlines</w:t>
      </w:r>
      <w:r w:rsidR="00391B55">
        <w:t xml:space="preserve"> Net</w:t>
      </w:r>
      <w:r w:rsidR="007B3CE9">
        <w:t xml:space="preserve"> </w:t>
      </w:r>
      <w:r w:rsidR="000E77EA">
        <w:t xml:space="preserve">income </w:t>
      </w:r>
      <w:r w:rsidR="007B3CE9">
        <w:t>£</w:t>
      </w:r>
      <w:r w:rsidR="000E77EA">
        <w:t>23031.36</w:t>
      </w:r>
    </w:p>
    <w:p w:rsidR="00391B55" w:rsidRDefault="000E77EA" w:rsidP="002362AE">
      <w:pPr>
        <w:pStyle w:val="ListParagraph"/>
      </w:pPr>
      <w:r>
        <w:t>All agreed donation of £11,500 to be made to the school, remaining £11,500 to be saved towards MUGA. Cash cushion is in place £5k.</w:t>
      </w:r>
      <w:r w:rsidR="00EC54B6">
        <w:t xml:space="preserve"> </w:t>
      </w:r>
    </w:p>
    <w:p w:rsidR="00EC54B6" w:rsidRDefault="00EC54B6" w:rsidP="000E77EA">
      <w:pPr>
        <w:pStyle w:val="ListParagraph"/>
      </w:pPr>
      <w:r>
        <w:lastRenderedPageBreak/>
        <w:t xml:space="preserve">TB </w:t>
      </w:r>
      <w:r w:rsidR="000E77EA">
        <w:t xml:space="preserve">stated that this would be her last report as Treasurer. Everyone thanked her for all her effort/time within the Friends. </w:t>
      </w:r>
    </w:p>
    <w:p w:rsidR="006726F6" w:rsidRPr="007A3085" w:rsidRDefault="006726F6" w:rsidP="002362AE">
      <w:pPr>
        <w:pStyle w:val="ListParagraph"/>
      </w:pPr>
    </w:p>
    <w:p w:rsidR="002362AE" w:rsidRPr="003B081C" w:rsidRDefault="00543997" w:rsidP="00543997">
      <w:pPr>
        <w:pStyle w:val="ListParagraph"/>
        <w:numPr>
          <w:ilvl w:val="0"/>
          <w:numId w:val="16"/>
        </w:numPr>
        <w:rPr>
          <w:u w:val="single"/>
        </w:rPr>
      </w:pPr>
      <w:r w:rsidRPr="003B081C">
        <w:rPr>
          <w:u w:val="single"/>
        </w:rPr>
        <w:t>Election of Committee Members</w:t>
      </w:r>
      <w:r w:rsidR="00BC5488">
        <w:rPr>
          <w:u w:val="single"/>
        </w:rPr>
        <w:t xml:space="preserve"> 201</w:t>
      </w:r>
      <w:r w:rsidR="000E77EA">
        <w:rPr>
          <w:u w:val="single"/>
        </w:rPr>
        <w:t>9/20</w:t>
      </w:r>
      <w:r w:rsidR="00BC5488">
        <w:rPr>
          <w:u w:val="single"/>
        </w:rPr>
        <w:t xml:space="preserve"> Academic year </w:t>
      </w:r>
    </w:p>
    <w:p w:rsidR="003B081C" w:rsidRPr="007A3085" w:rsidRDefault="003B081C" w:rsidP="003B081C">
      <w:pPr>
        <w:pStyle w:val="ListParagraph"/>
      </w:pPr>
    </w:p>
    <w:p w:rsidR="00543997" w:rsidRPr="007A3085" w:rsidRDefault="00543997" w:rsidP="00543997">
      <w:pPr>
        <w:pStyle w:val="ListParagraph"/>
      </w:pPr>
      <w:r w:rsidRPr="007A3085">
        <w:t>The following committee has been voted in;</w:t>
      </w:r>
    </w:p>
    <w:p w:rsidR="007C232F" w:rsidRDefault="007C232F" w:rsidP="00543997">
      <w:pPr>
        <w:pStyle w:val="ListParagraph"/>
      </w:pPr>
    </w:p>
    <w:p w:rsidR="00543997" w:rsidRPr="007A3085" w:rsidRDefault="00543997" w:rsidP="00543997">
      <w:pPr>
        <w:pStyle w:val="ListParagraph"/>
      </w:pPr>
      <w:r w:rsidRPr="007A3085">
        <w:t xml:space="preserve">Chair – </w:t>
      </w:r>
      <w:r w:rsidR="000E77EA">
        <w:t xml:space="preserve">Helen Harding-Bentley </w:t>
      </w:r>
      <w:r w:rsidR="006726F6">
        <w:t xml:space="preserve"> </w:t>
      </w:r>
    </w:p>
    <w:p w:rsidR="00543997" w:rsidRDefault="00543997" w:rsidP="00543997">
      <w:pPr>
        <w:pStyle w:val="ListParagraph"/>
      </w:pPr>
      <w:r w:rsidRPr="007A3085">
        <w:t xml:space="preserve">Treasurer – </w:t>
      </w:r>
      <w:r w:rsidR="000E77EA">
        <w:t>Helen Tucker</w:t>
      </w:r>
    </w:p>
    <w:p w:rsidR="00EC54B6" w:rsidRPr="007A3085" w:rsidRDefault="00EC54B6" w:rsidP="00543997">
      <w:pPr>
        <w:pStyle w:val="ListParagraph"/>
      </w:pPr>
      <w:r>
        <w:t>Voce Treasurer – Mady Silcock</w:t>
      </w:r>
    </w:p>
    <w:p w:rsidR="00543997" w:rsidRPr="007A3085" w:rsidRDefault="00543997" w:rsidP="00543997">
      <w:pPr>
        <w:pStyle w:val="ListParagraph"/>
      </w:pPr>
      <w:r w:rsidRPr="007A3085">
        <w:t xml:space="preserve">Secretary </w:t>
      </w:r>
      <w:r w:rsidR="0058763C">
        <w:t xml:space="preserve">and Publications – </w:t>
      </w:r>
      <w:r w:rsidR="00FC31E3">
        <w:t>Helen Harding-Bentley</w:t>
      </w:r>
    </w:p>
    <w:p w:rsidR="00543997" w:rsidRPr="007A3085" w:rsidRDefault="00543997" w:rsidP="00543997">
      <w:pPr>
        <w:pStyle w:val="ListParagraph"/>
      </w:pPr>
      <w:r w:rsidRPr="007A3085">
        <w:t>General members –</w:t>
      </w:r>
      <w:r w:rsidR="00EC54B6">
        <w:t xml:space="preserve"> </w:t>
      </w:r>
      <w:r w:rsidR="006726F6">
        <w:t>Mr Barnard, Toni Slater</w:t>
      </w:r>
      <w:r w:rsidR="00EC54B6">
        <w:t>,</w:t>
      </w:r>
      <w:r w:rsidR="006726F6">
        <w:t xml:space="preserve"> Joanne Bambrough,</w:t>
      </w:r>
      <w:r w:rsidR="00EC54B6">
        <w:t xml:space="preserve"> Claire Smith, Karen Anderson, </w:t>
      </w:r>
      <w:r w:rsidR="00E66AE3">
        <w:t>Karen Anderson, Helen Dash, Jo Bombrough, Sian Saxon, Leah and Izzy Norman</w:t>
      </w:r>
    </w:p>
    <w:p w:rsidR="00781629" w:rsidRDefault="00781629" w:rsidP="00781629">
      <w:pPr>
        <w:pStyle w:val="ListParagraph"/>
      </w:pPr>
    </w:p>
    <w:p w:rsidR="00E66AE3" w:rsidRDefault="00E66AE3" w:rsidP="00781629">
      <w:pPr>
        <w:pStyle w:val="ListParagraph"/>
      </w:pPr>
      <w:r>
        <w:t xml:space="preserve">The class reps were also agreed. </w:t>
      </w:r>
    </w:p>
    <w:p w:rsidR="00E66AE3" w:rsidRPr="007A3085" w:rsidRDefault="00E66AE3" w:rsidP="00781629">
      <w:pPr>
        <w:pStyle w:val="ListParagraph"/>
      </w:pPr>
    </w:p>
    <w:p w:rsidR="00B16EB7" w:rsidRPr="00B16EB7" w:rsidRDefault="000E3F3E" w:rsidP="00477B74">
      <w:pPr>
        <w:pStyle w:val="ListParagraph"/>
        <w:numPr>
          <w:ilvl w:val="0"/>
          <w:numId w:val="16"/>
        </w:numPr>
      </w:pPr>
      <w:r w:rsidRPr="00B16EB7">
        <w:rPr>
          <w:u w:val="single"/>
        </w:rPr>
        <w:t>Upcoming events</w:t>
      </w:r>
      <w:r w:rsidR="000F3C3E" w:rsidRPr="00B16EB7">
        <w:rPr>
          <w:u w:val="single"/>
        </w:rPr>
        <w:t xml:space="preserve"> </w:t>
      </w:r>
    </w:p>
    <w:p w:rsidR="00B16EB7" w:rsidRPr="00B16EB7" w:rsidRDefault="00B16EB7" w:rsidP="00B16EB7">
      <w:pPr>
        <w:pStyle w:val="ListParagraph"/>
      </w:pPr>
    </w:p>
    <w:p w:rsidR="00477B74" w:rsidRPr="007A3085" w:rsidRDefault="00B16EB7" w:rsidP="00B16EB7">
      <w:pPr>
        <w:pStyle w:val="ListParagraph"/>
      </w:pPr>
      <w:r w:rsidRPr="00B16EB7">
        <w:t>Th</w:t>
      </w:r>
      <w:r w:rsidR="00B37B57" w:rsidRPr="00B16EB7">
        <w:t>e following events and dates</w:t>
      </w:r>
      <w:r w:rsidR="00B37B57" w:rsidRPr="007A3085">
        <w:t xml:space="preserve"> were set for the forthcoming year</w:t>
      </w:r>
    </w:p>
    <w:p w:rsidR="00B37B57" w:rsidRPr="007A3085" w:rsidRDefault="00B37B57" w:rsidP="00477B74">
      <w:pPr>
        <w:pStyle w:val="ListParagraph"/>
      </w:pPr>
    </w:p>
    <w:p w:rsidR="00A21ADF" w:rsidRDefault="00E66AE3" w:rsidP="00EC6FA2">
      <w:pPr>
        <w:pStyle w:val="ListParagraph"/>
        <w:numPr>
          <w:ilvl w:val="0"/>
          <w:numId w:val="29"/>
        </w:numPr>
      </w:pPr>
      <w:r>
        <w:t xml:space="preserve">Disco – Friday 15 </w:t>
      </w:r>
      <w:r w:rsidR="0048262E">
        <w:t xml:space="preserve">November – </w:t>
      </w:r>
      <w:r>
        <w:t>Leah lead</w:t>
      </w:r>
    </w:p>
    <w:p w:rsidR="0048262E" w:rsidRDefault="0048262E" w:rsidP="00EC6FA2">
      <w:pPr>
        <w:pStyle w:val="ListParagraph"/>
        <w:numPr>
          <w:ilvl w:val="0"/>
          <w:numId w:val="29"/>
        </w:numPr>
      </w:pPr>
      <w:r>
        <w:t xml:space="preserve">Xmas Fayre – Friday </w:t>
      </w:r>
      <w:r w:rsidR="00E66AE3">
        <w:t>6 December</w:t>
      </w:r>
      <w:r>
        <w:t xml:space="preserve"> – </w:t>
      </w:r>
      <w:r w:rsidR="00E66AE3">
        <w:t>CS lead</w:t>
      </w:r>
    </w:p>
    <w:p w:rsidR="0048262E" w:rsidRDefault="0048262E" w:rsidP="00EC6FA2">
      <w:pPr>
        <w:pStyle w:val="ListParagraph"/>
        <w:numPr>
          <w:ilvl w:val="0"/>
          <w:numId w:val="29"/>
        </w:numPr>
      </w:pPr>
      <w:r>
        <w:t xml:space="preserve">Xmas cards </w:t>
      </w:r>
      <w:r w:rsidR="00317E51">
        <w:t>–?</w:t>
      </w:r>
    </w:p>
    <w:p w:rsidR="0048262E" w:rsidRDefault="0048262E" w:rsidP="00EC6FA2">
      <w:pPr>
        <w:pStyle w:val="ListParagraph"/>
        <w:numPr>
          <w:ilvl w:val="0"/>
          <w:numId w:val="29"/>
        </w:numPr>
      </w:pPr>
      <w:r>
        <w:t xml:space="preserve">Globe Trot – Saturday </w:t>
      </w:r>
      <w:r w:rsidR="00E66AE3">
        <w:t>28</w:t>
      </w:r>
      <w:r>
        <w:t xml:space="preserve"> March – </w:t>
      </w:r>
      <w:r w:rsidR="00E66AE3">
        <w:t>Working group in place</w:t>
      </w:r>
    </w:p>
    <w:p w:rsidR="00E66AE3" w:rsidRDefault="00E66AE3" w:rsidP="00EC6FA2">
      <w:pPr>
        <w:pStyle w:val="ListParagraph"/>
        <w:numPr>
          <w:ilvl w:val="0"/>
          <w:numId w:val="29"/>
        </w:numPr>
      </w:pPr>
      <w:r>
        <w:t>Easter Funday – Friday 4 April – GR?</w:t>
      </w:r>
    </w:p>
    <w:p w:rsidR="00E66AE3" w:rsidRDefault="00E66AE3" w:rsidP="00EC6FA2">
      <w:pPr>
        <w:pStyle w:val="ListParagraph"/>
        <w:numPr>
          <w:ilvl w:val="0"/>
          <w:numId w:val="29"/>
        </w:numPr>
      </w:pPr>
      <w:r>
        <w:t>Summer Disco – Friday 15 May – Leah lead</w:t>
      </w:r>
    </w:p>
    <w:p w:rsidR="00E66AE3" w:rsidRDefault="00E66AE3" w:rsidP="00EC6FA2">
      <w:pPr>
        <w:pStyle w:val="ListParagraph"/>
        <w:numPr>
          <w:ilvl w:val="0"/>
          <w:numId w:val="29"/>
        </w:numPr>
      </w:pPr>
      <w:r>
        <w:t>Summer Fete - TBA</w:t>
      </w:r>
    </w:p>
    <w:p w:rsidR="00E66AE3" w:rsidRDefault="0048262E" w:rsidP="00E66AE3">
      <w:pPr>
        <w:rPr>
          <w:rFonts w:ascii="Calibri" w:eastAsia="Calibri" w:hAnsi="Calibri" w:cs="Times New Roman"/>
        </w:rPr>
      </w:pPr>
      <w:r>
        <w:t xml:space="preserve">It was agreed that separate WhatsApp groups would be created for major events and those able to help on each will be included. </w:t>
      </w:r>
    </w:p>
    <w:p w:rsidR="00E66AE3" w:rsidRDefault="00E66AE3" w:rsidP="00E66AE3">
      <w:pPr>
        <w:rPr>
          <w:rFonts w:ascii="Calibri" w:eastAsia="Calibri" w:hAnsi="Calibri" w:cs="Times New Roman"/>
        </w:rPr>
      </w:pPr>
      <w:r>
        <w:rPr>
          <w:rFonts w:ascii="Calibri" w:eastAsia="Calibri" w:hAnsi="Calibri" w:cs="Times New Roman"/>
        </w:rPr>
        <w:t>Other events discussed included ladies fashion evening (CO), Circus September 2020- maybe a Saturday</w:t>
      </w:r>
    </w:p>
    <w:p w:rsidR="006B3BC9" w:rsidRDefault="00ED0670" w:rsidP="00E66AE3">
      <w:pPr>
        <w:rPr>
          <w:u w:val="single"/>
        </w:rPr>
      </w:pPr>
      <w:r w:rsidRPr="007A3085">
        <w:rPr>
          <w:u w:val="single"/>
        </w:rPr>
        <w:t>AOB</w:t>
      </w:r>
    </w:p>
    <w:p w:rsidR="00662189" w:rsidRDefault="00E66AE3" w:rsidP="00E66AE3">
      <w:r>
        <w:t xml:space="preserve">Discussion on the MUGA was had. All agreed a good fundraising focus and at least 50% of funds raised would be assigned to this moving forwards. </w:t>
      </w:r>
    </w:p>
    <w:p w:rsidR="00317E51" w:rsidRDefault="00317E51" w:rsidP="00E66AE3">
      <w:r>
        <w:t>Globe trot hoodies (kids) all agreed to continue supplying as can be incorporated into uniform especially with new approach to PE.</w:t>
      </w:r>
    </w:p>
    <w:p w:rsidR="000E3F3E" w:rsidRPr="007A3085" w:rsidRDefault="000E3F3E" w:rsidP="00681F58">
      <w:pPr>
        <w:pStyle w:val="ListParagraph"/>
        <w:numPr>
          <w:ilvl w:val="0"/>
          <w:numId w:val="16"/>
        </w:numPr>
        <w:rPr>
          <w:u w:val="single"/>
        </w:rPr>
      </w:pPr>
      <w:r w:rsidRPr="007A3085">
        <w:rPr>
          <w:u w:val="single"/>
        </w:rPr>
        <w:t>Date/venue for next meeting</w:t>
      </w:r>
    </w:p>
    <w:p w:rsidR="00201D51" w:rsidRDefault="00201D51" w:rsidP="00246AA2">
      <w:pPr>
        <w:pStyle w:val="ListParagraph"/>
      </w:pPr>
    </w:p>
    <w:p w:rsidR="0069707C" w:rsidRDefault="00BF6DD9" w:rsidP="00D45E27">
      <w:pPr>
        <w:pStyle w:val="ListParagraph"/>
      </w:pPr>
      <w:r>
        <w:t xml:space="preserve">November </w:t>
      </w:r>
      <w:r w:rsidR="00E66AE3">
        <w:t>11</w:t>
      </w:r>
      <w:r w:rsidR="00376E0B" w:rsidRPr="00376E0B">
        <w:rPr>
          <w:vertAlign w:val="superscript"/>
        </w:rPr>
        <w:t>th</w:t>
      </w:r>
      <w:r w:rsidR="00D45E27">
        <w:t xml:space="preserve"> 7.00</w:t>
      </w:r>
      <w:r w:rsidR="00376E0B">
        <w:t>pm at the Globe</w:t>
      </w:r>
    </w:p>
    <w:sectPr w:rsidR="0069707C" w:rsidSect="00BE0F3E">
      <w:pgSz w:w="11906" w:h="16838"/>
      <w:pgMar w:top="426" w:right="424"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4F4"/>
    <w:multiLevelType w:val="hybridMultilevel"/>
    <w:tmpl w:val="95101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8A46FF"/>
    <w:multiLevelType w:val="hybridMultilevel"/>
    <w:tmpl w:val="E9946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6870A6"/>
    <w:multiLevelType w:val="hybridMultilevel"/>
    <w:tmpl w:val="BF246B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4F0E91"/>
    <w:multiLevelType w:val="hybridMultilevel"/>
    <w:tmpl w:val="EC46C86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977C6F"/>
    <w:multiLevelType w:val="hybridMultilevel"/>
    <w:tmpl w:val="FA183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FB4F76"/>
    <w:multiLevelType w:val="hybridMultilevel"/>
    <w:tmpl w:val="AE70A4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5A93051"/>
    <w:multiLevelType w:val="hybridMultilevel"/>
    <w:tmpl w:val="8D28A9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204A3B"/>
    <w:multiLevelType w:val="hybridMultilevel"/>
    <w:tmpl w:val="134A6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EF5413"/>
    <w:multiLevelType w:val="hybridMultilevel"/>
    <w:tmpl w:val="4272A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3219AB"/>
    <w:multiLevelType w:val="hybridMultilevel"/>
    <w:tmpl w:val="23E21694"/>
    <w:lvl w:ilvl="0" w:tplc="CD0E05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0A3A19"/>
    <w:multiLevelType w:val="hybridMultilevel"/>
    <w:tmpl w:val="1088AC4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01C3FEC"/>
    <w:multiLevelType w:val="hybridMultilevel"/>
    <w:tmpl w:val="0388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C837DD"/>
    <w:multiLevelType w:val="hybridMultilevel"/>
    <w:tmpl w:val="C506FD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715775"/>
    <w:multiLevelType w:val="hybridMultilevel"/>
    <w:tmpl w:val="3D705314"/>
    <w:lvl w:ilvl="0" w:tplc="9222CA4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46AA2A38"/>
    <w:multiLevelType w:val="hybridMultilevel"/>
    <w:tmpl w:val="028640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6B5317"/>
    <w:multiLevelType w:val="hybridMultilevel"/>
    <w:tmpl w:val="8AA67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9C3769"/>
    <w:multiLevelType w:val="hybridMultilevel"/>
    <w:tmpl w:val="3F482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8A5262"/>
    <w:multiLevelType w:val="hybridMultilevel"/>
    <w:tmpl w:val="4C5E0B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9431FD"/>
    <w:multiLevelType w:val="hybridMultilevel"/>
    <w:tmpl w:val="EC1209B4"/>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9">
    <w:nsid w:val="5E2F745D"/>
    <w:multiLevelType w:val="hybridMultilevel"/>
    <w:tmpl w:val="EAD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D71446"/>
    <w:multiLevelType w:val="hybridMultilevel"/>
    <w:tmpl w:val="3086DA94"/>
    <w:lvl w:ilvl="0" w:tplc="C05AB94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664077DD"/>
    <w:multiLevelType w:val="hybridMultilevel"/>
    <w:tmpl w:val="722E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C952B5"/>
    <w:multiLevelType w:val="hybridMultilevel"/>
    <w:tmpl w:val="5AACCA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E6A51"/>
    <w:multiLevelType w:val="hybridMultilevel"/>
    <w:tmpl w:val="EAAE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46EAE"/>
    <w:multiLevelType w:val="hybridMultilevel"/>
    <w:tmpl w:val="C19C1D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7A010BB"/>
    <w:multiLevelType w:val="hybridMultilevel"/>
    <w:tmpl w:val="BFB8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7C1F5F"/>
    <w:multiLevelType w:val="hybridMultilevel"/>
    <w:tmpl w:val="2786A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D164D3"/>
    <w:multiLevelType w:val="hybridMultilevel"/>
    <w:tmpl w:val="CE6A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175E4B"/>
    <w:multiLevelType w:val="hybridMultilevel"/>
    <w:tmpl w:val="295C3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20"/>
  </w:num>
  <w:num w:numId="5">
    <w:abstractNumId w:val="3"/>
  </w:num>
  <w:num w:numId="6">
    <w:abstractNumId w:val="16"/>
  </w:num>
  <w:num w:numId="7">
    <w:abstractNumId w:val="1"/>
  </w:num>
  <w:num w:numId="8">
    <w:abstractNumId w:val="24"/>
  </w:num>
  <w:num w:numId="9">
    <w:abstractNumId w:val="9"/>
  </w:num>
  <w:num w:numId="10">
    <w:abstractNumId w:val="20"/>
  </w:num>
  <w:num w:numId="11">
    <w:abstractNumId w:val="0"/>
  </w:num>
  <w:num w:numId="12">
    <w:abstractNumId w:val="26"/>
  </w:num>
  <w:num w:numId="13">
    <w:abstractNumId w:val="8"/>
  </w:num>
  <w:num w:numId="14">
    <w:abstractNumId w:val="15"/>
  </w:num>
  <w:num w:numId="15">
    <w:abstractNumId w:val="21"/>
  </w:num>
  <w:num w:numId="16">
    <w:abstractNumId w:val="28"/>
  </w:num>
  <w:num w:numId="17">
    <w:abstractNumId w:val="23"/>
  </w:num>
  <w:num w:numId="18">
    <w:abstractNumId w:val="22"/>
  </w:num>
  <w:num w:numId="19">
    <w:abstractNumId w:val="25"/>
  </w:num>
  <w:num w:numId="20">
    <w:abstractNumId w:val="19"/>
  </w:num>
  <w:num w:numId="21">
    <w:abstractNumId w:val="27"/>
  </w:num>
  <w:num w:numId="22">
    <w:abstractNumId w:val="12"/>
  </w:num>
  <w:num w:numId="23">
    <w:abstractNumId w:val="14"/>
  </w:num>
  <w:num w:numId="24">
    <w:abstractNumId w:val="6"/>
  </w:num>
  <w:num w:numId="25">
    <w:abstractNumId w:val="2"/>
  </w:num>
  <w:num w:numId="26">
    <w:abstractNumId w:val="5"/>
  </w:num>
  <w:num w:numId="27">
    <w:abstractNumId w:val="10"/>
  </w:num>
  <w:num w:numId="28">
    <w:abstractNumId w:val="11"/>
  </w:num>
  <w:num w:numId="29">
    <w:abstractNumId w:val="4"/>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oNotTrackMoves/>
  <w:defaultTabStop w:val="720"/>
  <w:characterSpacingControl w:val="doNotCompress"/>
  <w:compat/>
  <w:rsids>
    <w:rsidRoot w:val="00F97DE6"/>
    <w:rsid w:val="000030C5"/>
    <w:rsid w:val="00010762"/>
    <w:rsid w:val="00011645"/>
    <w:rsid w:val="00030580"/>
    <w:rsid w:val="0007036A"/>
    <w:rsid w:val="000A47F2"/>
    <w:rsid w:val="000C38E8"/>
    <w:rsid w:val="000E3F3E"/>
    <w:rsid w:val="000E77EA"/>
    <w:rsid w:val="000F3263"/>
    <w:rsid w:val="000F3C3E"/>
    <w:rsid w:val="001373AE"/>
    <w:rsid w:val="00142442"/>
    <w:rsid w:val="0019562D"/>
    <w:rsid w:val="00195C54"/>
    <w:rsid w:val="001D346C"/>
    <w:rsid w:val="002000D8"/>
    <w:rsid w:val="00200B91"/>
    <w:rsid w:val="00201D51"/>
    <w:rsid w:val="00205C2E"/>
    <w:rsid w:val="002170E5"/>
    <w:rsid w:val="00222A4F"/>
    <w:rsid w:val="002362AE"/>
    <w:rsid w:val="00246AA2"/>
    <w:rsid w:val="00284529"/>
    <w:rsid w:val="002D0921"/>
    <w:rsid w:val="002E094B"/>
    <w:rsid w:val="002E3D9D"/>
    <w:rsid w:val="002E5F33"/>
    <w:rsid w:val="003074A2"/>
    <w:rsid w:val="00317E51"/>
    <w:rsid w:val="00344EAD"/>
    <w:rsid w:val="00364946"/>
    <w:rsid w:val="00370564"/>
    <w:rsid w:val="00376A80"/>
    <w:rsid w:val="00376E0B"/>
    <w:rsid w:val="00384123"/>
    <w:rsid w:val="00391B55"/>
    <w:rsid w:val="003B081C"/>
    <w:rsid w:val="003B4FCF"/>
    <w:rsid w:val="003F1C4C"/>
    <w:rsid w:val="003F7292"/>
    <w:rsid w:val="0042588B"/>
    <w:rsid w:val="004446D9"/>
    <w:rsid w:val="00477B74"/>
    <w:rsid w:val="0048262E"/>
    <w:rsid w:val="004870CF"/>
    <w:rsid w:val="004A1606"/>
    <w:rsid w:val="004A4B95"/>
    <w:rsid w:val="004A5866"/>
    <w:rsid w:val="004B3B44"/>
    <w:rsid w:val="004E4AE9"/>
    <w:rsid w:val="004F58D9"/>
    <w:rsid w:val="00501B71"/>
    <w:rsid w:val="00515AEC"/>
    <w:rsid w:val="00537ECD"/>
    <w:rsid w:val="00543997"/>
    <w:rsid w:val="005736A7"/>
    <w:rsid w:val="0058763C"/>
    <w:rsid w:val="005A109D"/>
    <w:rsid w:val="005C77FF"/>
    <w:rsid w:val="00642B59"/>
    <w:rsid w:val="00662189"/>
    <w:rsid w:val="006726F6"/>
    <w:rsid w:val="00681F58"/>
    <w:rsid w:val="0069707C"/>
    <w:rsid w:val="006B3BC9"/>
    <w:rsid w:val="007161B2"/>
    <w:rsid w:val="00752B0A"/>
    <w:rsid w:val="00781629"/>
    <w:rsid w:val="007841F3"/>
    <w:rsid w:val="007A3085"/>
    <w:rsid w:val="007B3CE9"/>
    <w:rsid w:val="007C232F"/>
    <w:rsid w:val="007E0A22"/>
    <w:rsid w:val="0081015E"/>
    <w:rsid w:val="00853636"/>
    <w:rsid w:val="00892FF6"/>
    <w:rsid w:val="00895058"/>
    <w:rsid w:val="008D2DD1"/>
    <w:rsid w:val="008E4177"/>
    <w:rsid w:val="00912C87"/>
    <w:rsid w:val="00961D1A"/>
    <w:rsid w:val="00975B6D"/>
    <w:rsid w:val="0098779F"/>
    <w:rsid w:val="009C2D81"/>
    <w:rsid w:val="009C502D"/>
    <w:rsid w:val="009D7D6B"/>
    <w:rsid w:val="00A03506"/>
    <w:rsid w:val="00A21ADF"/>
    <w:rsid w:val="00A27518"/>
    <w:rsid w:val="00A30200"/>
    <w:rsid w:val="00A55F0D"/>
    <w:rsid w:val="00A770D0"/>
    <w:rsid w:val="00B11472"/>
    <w:rsid w:val="00B13C3A"/>
    <w:rsid w:val="00B16EB7"/>
    <w:rsid w:val="00B37B57"/>
    <w:rsid w:val="00B44AB2"/>
    <w:rsid w:val="00B54CDC"/>
    <w:rsid w:val="00B70668"/>
    <w:rsid w:val="00BB38A0"/>
    <w:rsid w:val="00BC5488"/>
    <w:rsid w:val="00BE0F3E"/>
    <w:rsid w:val="00BE1BBC"/>
    <w:rsid w:val="00BF37E5"/>
    <w:rsid w:val="00BF6DD9"/>
    <w:rsid w:val="00C338E0"/>
    <w:rsid w:val="00C36EC3"/>
    <w:rsid w:val="00C410E7"/>
    <w:rsid w:val="00C74603"/>
    <w:rsid w:val="00C81EB3"/>
    <w:rsid w:val="00CD5B05"/>
    <w:rsid w:val="00CE339F"/>
    <w:rsid w:val="00CF2723"/>
    <w:rsid w:val="00D45E27"/>
    <w:rsid w:val="00D51CD9"/>
    <w:rsid w:val="00D62EAA"/>
    <w:rsid w:val="00D71D17"/>
    <w:rsid w:val="00DA6B62"/>
    <w:rsid w:val="00DF7A95"/>
    <w:rsid w:val="00E21FF5"/>
    <w:rsid w:val="00E642CD"/>
    <w:rsid w:val="00E66AE3"/>
    <w:rsid w:val="00E81525"/>
    <w:rsid w:val="00EA180A"/>
    <w:rsid w:val="00EC54B6"/>
    <w:rsid w:val="00EC6FA2"/>
    <w:rsid w:val="00ED0670"/>
    <w:rsid w:val="00ED52DC"/>
    <w:rsid w:val="00EE1374"/>
    <w:rsid w:val="00F045DC"/>
    <w:rsid w:val="00F40F6E"/>
    <w:rsid w:val="00F42294"/>
    <w:rsid w:val="00F83809"/>
    <w:rsid w:val="00F94EEB"/>
    <w:rsid w:val="00F97DE6"/>
    <w:rsid w:val="00FC3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D9"/>
    <w:pPr>
      <w:ind w:left="720"/>
      <w:contextualSpacing/>
    </w:pPr>
    <w:rPr>
      <w:rFonts w:ascii="Calibri" w:eastAsia="Calibri" w:hAnsi="Calibri" w:cs="Times New Roman"/>
    </w:rPr>
  </w:style>
  <w:style w:type="table" w:styleId="TableGrid">
    <w:name w:val="Table Grid"/>
    <w:basedOn w:val="TableNormal"/>
    <w:uiPriority w:val="59"/>
    <w:rsid w:val="00752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70668"/>
    <w:rPr>
      <w:color w:val="0000FF"/>
      <w:u w:val="single"/>
    </w:rPr>
  </w:style>
  <w:style w:type="character" w:styleId="CommentReference">
    <w:name w:val="annotation reference"/>
    <w:basedOn w:val="DefaultParagraphFont"/>
    <w:uiPriority w:val="99"/>
    <w:semiHidden/>
    <w:unhideWhenUsed/>
    <w:rsid w:val="00C410E7"/>
    <w:rPr>
      <w:sz w:val="16"/>
      <w:szCs w:val="16"/>
    </w:rPr>
  </w:style>
  <w:style w:type="paragraph" w:styleId="CommentText">
    <w:name w:val="annotation text"/>
    <w:basedOn w:val="Normal"/>
    <w:link w:val="CommentTextChar"/>
    <w:uiPriority w:val="99"/>
    <w:semiHidden/>
    <w:unhideWhenUsed/>
    <w:rsid w:val="00C410E7"/>
    <w:pPr>
      <w:spacing w:line="240" w:lineRule="auto"/>
    </w:pPr>
    <w:rPr>
      <w:sz w:val="20"/>
      <w:szCs w:val="20"/>
    </w:rPr>
  </w:style>
  <w:style w:type="character" w:customStyle="1" w:styleId="CommentTextChar">
    <w:name w:val="Comment Text Char"/>
    <w:basedOn w:val="DefaultParagraphFont"/>
    <w:link w:val="CommentText"/>
    <w:uiPriority w:val="99"/>
    <w:semiHidden/>
    <w:rsid w:val="00C410E7"/>
    <w:rPr>
      <w:sz w:val="20"/>
      <w:szCs w:val="20"/>
    </w:rPr>
  </w:style>
  <w:style w:type="paragraph" w:styleId="CommentSubject">
    <w:name w:val="annotation subject"/>
    <w:basedOn w:val="CommentText"/>
    <w:next w:val="CommentText"/>
    <w:link w:val="CommentSubjectChar"/>
    <w:uiPriority w:val="99"/>
    <w:semiHidden/>
    <w:unhideWhenUsed/>
    <w:rsid w:val="00C410E7"/>
    <w:rPr>
      <w:b/>
      <w:bCs/>
    </w:rPr>
  </w:style>
  <w:style w:type="character" w:customStyle="1" w:styleId="CommentSubjectChar">
    <w:name w:val="Comment Subject Char"/>
    <w:basedOn w:val="CommentTextChar"/>
    <w:link w:val="CommentSubject"/>
    <w:uiPriority w:val="99"/>
    <w:semiHidden/>
    <w:rsid w:val="00C410E7"/>
    <w:rPr>
      <w:b/>
      <w:bCs/>
      <w:sz w:val="20"/>
      <w:szCs w:val="20"/>
    </w:rPr>
  </w:style>
  <w:style w:type="paragraph" w:styleId="BalloonText">
    <w:name w:val="Balloon Text"/>
    <w:basedOn w:val="Normal"/>
    <w:link w:val="BalloonTextChar"/>
    <w:uiPriority w:val="99"/>
    <w:semiHidden/>
    <w:unhideWhenUsed/>
    <w:rsid w:val="00C4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D9"/>
    <w:pPr>
      <w:ind w:left="720"/>
      <w:contextualSpacing/>
    </w:pPr>
    <w:rPr>
      <w:rFonts w:ascii="Calibri" w:eastAsia="Calibri" w:hAnsi="Calibri" w:cs="Times New Roman"/>
    </w:rPr>
  </w:style>
  <w:style w:type="table" w:styleId="TableGrid">
    <w:name w:val="Table Grid"/>
    <w:basedOn w:val="TableNormal"/>
    <w:uiPriority w:val="59"/>
    <w:rsid w:val="0075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0668"/>
    <w:rPr>
      <w:color w:val="0000FF"/>
      <w:u w:val="single"/>
    </w:rPr>
  </w:style>
  <w:style w:type="character" w:styleId="CommentReference">
    <w:name w:val="annotation reference"/>
    <w:basedOn w:val="DefaultParagraphFont"/>
    <w:uiPriority w:val="99"/>
    <w:semiHidden/>
    <w:unhideWhenUsed/>
    <w:rsid w:val="00C410E7"/>
    <w:rPr>
      <w:sz w:val="16"/>
      <w:szCs w:val="16"/>
    </w:rPr>
  </w:style>
  <w:style w:type="paragraph" w:styleId="CommentText">
    <w:name w:val="annotation text"/>
    <w:basedOn w:val="Normal"/>
    <w:link w:val="CommentTextChar"/>
    <w:uiPriority w:val="99"/>
    <w:semiHidden/>
    <w:unhideWhenUsed/>
    <w:rsid w:val="00C410E7"/>
    <w:pPr>
      <w:spacing w:line="240" w:lineRule="auto"/>
    </w:pPr>
    <w:rPr>
      <w:sz w:val="20"/>
      <w:szCs w:val="20"/>
    </w:rPr>
  </w:style>
  <w:style w:type="character" w:customStyle="1" w:styleId="CommentTextChar">
    <w:name w:val="Comment Text Char"/>
    <w:basedOn w:val="DefaultParagraphFont"/>
    <w:link w:val="CommentText"/>
    <w:uiPriority w:val="99"/>
    <w:semiHidden/>
    <w:rsid w:val="00C410E7"/>
    <w:rPr>
      <w:sz w:val="20"/>
      <w:szCs w:val="20"/>
    </w:rPr>
  </w:style>
  <w:style w:type="paragraph" w:styleId="CommentSubject">
    <w:name w:val="annotation subject"/>
    <w:basedOn w:val="CommentText"/>
    <w:next w:val="CommentText"/>
    <w:link w:val="CommentSubjectChar"/>
    <w:uiPriority w:val="99"/>
    <w:semiHidden/>
    <w:unhideWhenUsed/>
    <w:rsid w:val="00C410E7"/>
    <w:rPr>
      <w:b/>
      <w:bCs/>
    </w:rPr>
  </w:style>
  <w:style w:type="character" w:customStyle="1" w:styleId="CommentSubjectChar">
    <w:name w:val="Comment Subject Char"/>
    <w:basedOn w:val="CommentTextChar"/>
    <w:link w:val="CommentSubject"/>
    <w:uiPriority w:val="99"/>
    <w:semiHidden/>
    <w:rsid w:val="00C410E7"/>
    <w:rPr>
      <w:b/>
      <w:bCs/>
      <w:sz w:val="20"/>
      <w:szCs w:val="20"/>
    </w:rPr>
  </w:style>
  <w:style w:type="paragraph" w:styleId="BalloonText">
    <w:name w:val="Balloon Text"/>
    <w:basedOn w:val="Normal"/>
    <w:link w:val="BalloonTextChar"/>
    <w:uiPriority w:val="99"/>
    <w:semiHidden/>
    <w:unhideWhenUsed/>
    <w:rsid w:val="00C4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107362">
      <w:bodyDiv w:val="1"/>
      <w:marLeft w:val="0"/>
      <w:marRight w:val="0"/>
      <w:marTop w:val="0"/>
      <w:marBottom w:val="0"/>
      <w:divBdr>
        <w:top w:val="none" w:sz="0" w:space="0" w:color="auto"/>
        <w:left w:val="none" w:sz="0" w:space="0" w:color="auto"/>
        <w:bottom w:val="none" w:sz="0" w:space="0" w:color="auto"/>
        <w:right w:val="none" w:sz="0" w:space="0" w:color="auto"/>
      </w:divBdr>
    </w:div>
    <w:div w:id="480542054">
      <w:bodyDiv w:val="1"/>
      <w:marLeft w:val="0"/>
      <w:marRight w:val="0"/>
      <w:marTop w:val="0"/>
      <w:marBottom w:val="0"/>
      <w:divBdr>
        <w:top w:val="none" w:sz="0" w:space="0" w:color="auto"/>
        <w:left w:val="none" w:sz="0" w:space="0" w:color="auto"/>
        <w:bottom w:val="none" w:sz="0" w:space="0" w:color="auto"/>
        <w:right w:val="none" w:sz="0" w:space="0" w:color="auto"/>
      </w:divBdr>
    </w:div>
    <w:div w:id="977147537">
      <w:bodyDiv w:val="1"/>
      <w:marLeft w:val="0"/>
      <w:marRight w:val="0"/>
      <w:marTop w:val="0"/>
      <w:marBottom w:val="0"/>
      <w:divBdr>
        <w:top w:val="none" w:sz="0" w:space="0" w:color="auto"/>
        <w:left w:val="none" w:sz="0" w:space="0" w:color="auto"/>
        <w:bottom w:val="none" w:sz="0" w:space="0" w:color="auto"/>
        <w:right w:val="none" w:sz="0" w:space="0" w:color="auto"/>
      </w:divBdr>
    </w:div>
    <w:div w:id="1198664302">
      <w:bodyDiv w:val="1"/>
      <w:marLeft w:val="0"/>
      <w:marRight w:val="0"/>
      <w:marTop w:val="0"/>
      <w:marBottom w:val="0"/>
      <w:divBdr>
        <w:top w:val="none" w:sz="0" w:space="0" w:color="auto"/>
        <w:left w:val="none" w:sz="0" w:space="0" w:color="auto"/>
        <w:bottom w:val="none" w:sz="0" w:space="0" w:color="auto"/>
        <w:right w:val="none" w:sz="0" w:space="0" w:color="auto"/>
      </w:divBdr>
    </w:div>
    <w:div w:id="1224367167">
      <w:bodyDiv w:val="1"/>
      <w:marLeft w:val="0"/>
      <w:marRight w:val="0"/>
      <w:marTop w:val="0"/>
      <w:marBottom w:val="0"/>
      <w:divBdr>
        <w:top w:val="none" w:sz="0" w:space="0" w:color="auto"/>
        <w:left w:val="none" w:sz="0" w:space="0" w:color="auto"/>
        <w:bottom w:val="none" w:sz="0" w:space="0" w:color="auto"/>
        <w:right w:val="none" w:sz="0" w:space="0" w:color="auto"/>
      </w:divBdr>
    </w:div>
    <w:div w:id="1278175479">
      <w:bodyDiv w:val="1"/>
      <w:marLeft w:val="0"/>
      <w:marRight w:val="0"/>
      <w:marTop w:val="0"/>
      <w:marBottom w:val="0"/>
      <w:divBdr>
        <w:top w:val="none" w:sz="0" w:space="0" w:color="auto"/>
        <w:left w:val="none" w:sz="0" w:space="0" w:color="auto"/>
        <w:bottom w:val="none" w:sz="0" w:space="0" w:color="auto"/>
        <w:right w:val="none" w:sz="0" w:space="0" w:color="auto"/>
      </w:divBdr>
    </w:div>
    <w:div w:id="1381513652">
      <w:bodyDiv w:val="1"/>
      <w:marLeft w:val="0"/>
      <w:marRight w:val="0"/>
      <w:marTop w:val="0"/>
      <w:marBottom w:val="0"/>
      <w:divBdr>
        <w:top w:val="none" w:sz="0" w:space="0" w:color="auto"/>
        <w:left w:val="none" w:sz="0" w:space="0" w:color="auto"/>
        <w:bottom w:val="none" w:sz="0" w:space="0" w:color="auto"/>
        <w:right w:val="none" w:sz="0" w:space="0" w:color="auto"/>
      </w:divBdr>
    </w:div>
    <w:div w:id="1701084238">
      <w:bodyDiv w:val="1"/>
      <w:marLeft w:val="0"/>
      <w:marRight w:val="0"/>
      <w:marTop w:val="0"/>
      <w:marBottom w:val="0"/>
      <w:divBdr>
        <w:top w:val="none" w:sz="0" w:space="0" w:color="auto"/>
        <w:left w:val="none" w:sz="0" w:space="0" w:color="auto"/>
        <w:bottom w:val="none" w:sz="0" w:space="0" w:color="auto"/>
        <w:right w:val="none" w:sz="0" w:space="0" w:color="auto"/>
      </w:divBdr>
    </w:div>
    <w:div w:id="18609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DBD0-40C2-4D7A-AE85-7FBFAAF4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Helen</cp:lastModifiedBy>
  <cp:revision>4</cp:revision>
  <dcterms:created xsi:type="dcterms:W3CDTF">2019-09-19T17:50:00Z</dcterms:created>
  <dcterms:modified xsi:type="dcterms:W3CDTF">2019-09-19T18:10:00Z</dcterms:modified>
</cp:coreProperties>
</file>